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AD" w:rsidRDefault="004D4639" w:rsidP="004B76A1">
      <w:pPr>
        <w:jc w:val="center"/>
        <w:rPr>
          <w:rFonts w:ascii="Calibri" w:hAnsi="Calibri"/>
          <w:b/>
          <w:smallCaps/>
          <w:shadow/>
          <w:sz w:val="48"/>
          <w:lang w:eastAsia="en-US"/>
        </w:rPr>
      </w:pPr>
      <w:r w:rsidRPr="004B76A1">
        <w:rPr>
          <w:rFonts w:ascii="Calibri" w:hAnsi="Calibri"/>
          <w:b/>
          <w:smallCaps/>
          <w:shadow/>
          <w:sz w:val="48"/>
          <w:lang w:eastAsia="en-US"/>
        </w:rPr>
        <w:t>R</w:t>
      </w:r>
      <w:r w:rsidR="005E6EAD" w:rsidRPr="004B76A1">
        <w:rPr>
          <w:rFonts w:ascii="Calibri" w:hAnsi="Calibri"/>
          <w:b/>
          <w:smallCaps/>
          <w:shadow/>
          <w:sz w:val="48"/>
          <w:lang w:eastAsia="en-US"/>
        </w:rPr>
        <w:t xml:space="preserve">ESCUE DIVER </w:t>
      </w:r>
    </w:p>
    <w:p w:rsidR="0087759A" w:rsidRPr="0087759A" w:rsidRDefault="0087759A" w:rsidP="004B76A1">
      <w:pPr>
        <w:jc w:val="center"/>
        <w:rPr>
          <w:rFonts w:ascii="Calibri" w:hAnsi="Calibri"/>
          <w:b/>
          <w:smallCaps/>
          <w:shadow/>
          <w:lang w:eastAsia="en-US"/>
        </w:rPr>
      </w:pPr>
    </w:p>
    <w:p w:rsidR="005E6EAD" w:rsidRDefault="005E6EAD" w:rsidP="006B3289">
      <w:pPr>
        <w:jc w:val="center"/>
        <w:rPr>
          <w:rFonts w:asciiTheme="minorHAnsi" w:hAnsiTheme="minorHAnsi"/>
          <w:b/>
          <w:shadow/>
          <w:sz w:val="36"/>
          <w:szCs w:val="36"/>
        </w:rPr>
      </w:pPr>
      <w:r w:rsidRPr="006B3289">
        <w:rPr>
          <w:rFonts w:asciiTheme="minorHAnsi" w:hAnsiTheme="minorHAnsi"/>
          <w:b/>
          <w:shadow/>
          <w:sz w:val="36"/>
          <w:szCs w:val="36"/>
        </w:rPr>
        <w:t>Probably the best and most rewarding course!</w:t>
      </w:r>
    </w:p>
    <w:p w:rsidR="0087759A" w:rsidRPr="006B3289" w:rsidRDefault="0087759A" w:rsidP="006B3289">
      <w:pPr>
        <w:jc w:val="center"/>
        <w:rPr>
          <w:rFonts w:asciiTheme="minorHAnsi" w:hAnsiTheme="minorHAnsi"/>
          <w:b/>
          <w:shadow/>
          <w:sz w:val="36"/>
          <w:szCs w:val="36"/>
        </w:rPr>
      </w:pPr>
    </w:p>
    <w:p w:rsidR="005E6EAD" w:rsidRPr="004B76A1" w:rsidRDefault="005B4B03" w:rsidP="005E6EAD">
      <w:pPr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4B76A1">
        <w:rPr>
          <w:rFonts w:asciiTheme="minorHAnsi" w:hAnsiTheme="minorHAnsi"/>
          <w:sz w:val="28"/>
          <w:szCs w:val="28"/>
        </w:rPr>
        <w:t>2-3</w:t>
      </w:r>
      <w:r w:rsidR="005E6EAD" w:rsidRPr="004B76A1">
        <w:rPr>
          <w:rFonts w:asciiTheme="minorHAnsi" w:hAnsiTheme="minorHAnsi"/>
          <w:sz w:val="28"/>
          <w:szCs w:val="28"/>
        </w:rPr>
        <w:t xml:space="preserve"> day course, approximately </w:t>
      </w:r>
      <w:r w:rsidR="00381A50">
        <w:rPr>
          <w:rFonts w:asciiTheme="minorHAnsi" w:hAnsiTheme="minorHAnsi"/>
          <w:sz w:val="28"/>
          <w:szCs w:val="28"/>
        </w:rPr>
        <w:t>8</w:t>
      </w:r>
      <w:r w:rsidR="005E6EAD" w:rsidRPr="004B76A1">
        <w:rPr>
          <w:rFonts w:asciiTheme="minorHAnsi" w:hAnsiTheme="minorHAnsi"/>
          <w:sz w:val="28"/>
          <w:szCs w:val="28"/>
        </w:rPr>
        <w:t xml:space="preserve"> hours a day</w:t>
      </w:r>
    </w:p>
    <w:p w:rsidR="00381A50" w:rsidRDefault="005E6EAD" w:rsidP="005E6EAD">
      <w:pPr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4B76A1">
        <w:rPr>
          <w:rFonts w:asciiTheme="minorHAnsi" w:hAnsiTheme="minorHAnsi"/>
          <w:sz w:val="28"/>
          <w:szCs w:val="28"/>
        </w:rPr>
        <w:t>Includes 5 theory lessons</w:t>
      </w:r>
      <w:r w:rsidR="00B0676E" w:rsidRPr="004B76A1">
        <w:rPr>
          <w:rFonts w:asciiTheme="minorHAnsi" w:hAnsiTheme="minorHAnsi"/>
          <w:sz w:val="28"/>
          <w:szCs w:val="28"/>
        </w:rPr>
        <w:t xml:space="preserve"> </w:t>
      </w:r>
      <w:r w:rsidR="00381A50">
        <w:rPr>
          <w:rFonts w:asciiTheme="minorHAnsi" w:hAnsiTheme="minorHAnsi"/>
          <w:sz w:val="28"/>
          <w:szCs w:val="28"/>
        </w:rPr>
        <w:t>&amp; Exam</w:t>
      </w:r>
    </w:p>
    <w:p w:rsidR="00381A50" w:rsidRDefault="00F13986" w:rsidP="005E6EAD">
      <w:pPr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4B76A1">
        <w:rPr>
          <w:rFonts w:asciiTheme="minorHAnsi" w:hAnsiTheme="minorHAnsi"/>
          <w:sz w:val="28"/>
          <w:szCs w:val="28"/>
        </w:rPr>
        <w:t>10 practical exercises in a pool</w:t>
      </w:r>
    </w:p>
    <w:p w:rsidR="005E6EAD" w:rsidRPr="004B76A1" w:rsidRDefault="00381A50" w:rsidP="005E6EAD">
      <w:pPr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</w:t>
      </w:r>
      <w:r w:rsidR="00F13986" w:rsidRPr="004B76A1">
        <w:rPr>
          <w:rFonts w:asciiTheme="minorHAnsi" w:hAnsiTheme="minorHAnsi"/>
          <w:sz w:val="28"/>
          <w:szCs w:val="28"/>
        </w:rPr>
        <w:t xml:space="preserve"> </w:t>
      </w:r>
      <w:r w:rsidR="005E6EAD" w:rsidRPr="004B76A1">
        <w:rPr>
          <w:rFonts w:asciiTheme="minorHAnsi" w:hAnsiTheme="minorHAnsi"/>
          <w:sz w:val="28"/>
          <w:szCs w:val="28"/>
        </w:rPr>
        <w:t xml:space="preserve"> </w:t>
      </w:r>
      <w:r w:rsidR="00B0676E" w:rsidRPr="004B76A1">
        <w:rPr>
          <w:rFonts w:asciiTheme="minorHAnsi" w:hAnsiTheme="minorHAnsi"/>
          <w:sz w:val="28"/>
          <w:szCs w:val="28"/>
        </w:rPr>
        <w:t xml:space="preserve">realistic rescue </w:t>
      </w:r>
      <w:r w:rsidR="005E6EAD" w:rsidRPr="004B76A1">
        <w:rPr>
          <w:rFonts w:asciiTheme="minorHAnsi" w:hAnsiTheme="minorHAnsi"/>
          <w:sz w:val="28"/>
          <w:szCs w:val="28"/>
        </w:rPr>
        <w:t>scenarios</w:t>
      </w:r>
      <w:r w:rsidR="00B0676E" w:rsidRPr="004B76A1">
        <w:rPr>
          <w:rFonts w:asciiTheme="minorHAnsi" w:hAnsiTheme="minorHAnsi"/>
          <w:sz w:val="28"/>
          <w:szCs w:val="28"/>
        </w:rPr>
        <w:t xml:space="preserve"> in open water</w:t>
      </w:r>
    </w:p>
    <w:p w:rsidR="005E6EAD" w:rsidRPr="004B76A1" w:rsidRDefault="005E6EAD" w:rsidP="005E6EAD">
      <w:pPr>
        <w:rPr>
          <w:rFonts w:asciiTheme="minorHAnsi" w:hAnsiTheme="minorHAnsi"/>
          <w:sz w:val="28"/>
          <w:szCs w:val="28"/>
        </w:rPr>
      </w:pPr>
    </w:p>
    <w:p w:rsidR="00FE170E" w:rsidRPr="004B76A1" w:rsidRDefault="005E6EAD" w:rsidP="0090309F">
      <w:pPr>
        <w:jc w:val="both"/>
        <w:rPr>
          <w:rFonts w:asciiTheme="minorHAnsi" w:hAnsiTheme="minorHAnsi"/>
          <w:sz w:val="28"/>
          <w:szCs w:val="28"/>
        </w:rPr>
      </w:pPr>
      <w:r w:rsidRPr="004B76A1">
        <w:rPr>
          <w:rFonts w:asciiTheme="minorHAnsi" w:hAnsiTheme="minorHAnsi"/>
          <w:sz w:val="28"/>
          <w:szCs w:val="28"/>
        </w:rPr>
        <w:t>This course is something special</w:t>
      </w:r>
      <w:r w:rsidR="00FE170E" w:rsidRPr="004B76A1">
        <w:rPr>
          <w:rFonts w:asciiTheme="minorHAnsi" w:hAnsiTheme="minorHAnsi"/>
          <w:sz w:val="28"/>
          <w:szCs w:val="28"/>
        </w:rPr>
        <w:t>!</w:t>
      </w:r>
      <w:r w:rsidRPr="004B76A1">
        <w:rPr>
          <w:rFonts w:asciiTheme="minorHAnsi" w:hAnsiTheme="minorHAnsi"/>
          <w:sz w:val="28"/>
          <w:szCs w:val="28"/>
        </w:rPr>
        <w:t xml:space="preserve"> </w:t>
      </w:r>
      <w:r w:rsidR="00FE170E" w:rsidRPr="004B76A1">
        <w:rPr>
          <w:rFonts w:asciiTheme="minorHAnsi" w:hAnsiTheme="minorHAnsi"/>
          <w:sz w:val="28"/>
          <w:szCs w:val="28"/>
        </w:rPr>
        <w:t>I</w:t>
      </w:r>
      <w:r w:rsidR="00F72E49" w:rsidRPr="004B76A1">
        <w:rPr>
          <w:rFonts w:asciiTheme="minorHAnsi" w:hAnsiTheme="minorHAnsi"/>
          <w:sz w:val="28"/>
          <w:szCs w:val="28"/>
        </w:rPr>
        <w:t>t teaches</w:t>
      </w:r>
      <w:r w:rsidRPr="004B76A1">
        <w:rPr>
          <w:rFonts w:asciiTheme="minorHAnsi" w:hAnsiTheme="minorHAnsi"/>
          <w:sz w:val="28"/>
          <w:szCs w:val="28"/>
        </w:rPr>
        <w:t xml:space="preserve"> you to become a safe</w:t>
      </w:r>
      <w:r w:rsidR="00F942C1" w:rsidRPr="004B76A1">
        <w:rPr>
          <w:rFonts w:asciiTheme="minorHAnsi" w:hAnsiTheme="minorHAnsi"/>
          <w:sz w:val="28"/>
          <w:szCs w:val="28"/>
        </w:rPr>
        <w:t>r</w:t>
      </w:r>
      <w:r w:rsidRPr="004B76A1">
        <w:rPr>
          <w:rFonts w:asciiTheme="minorHAnsi" w:hAnsiTheme="minorHAnsi"/>
          <w:sz w:val="28"/>
          <w:szCs w:val="28"/>
        </w:rPr>
        <w:t xml:space="preserve"> diver and also to </w:t>
      </w:r>
      <w:r w:rsidR="004F7E79" w:rsidRPr="004B76A1">
        <w:rPr>
          <w:rFonts w:asciiTheme="minorHAnsi" w:hAnsiTheme="minorHAnsi"/>
          <w:sz w:val="28"/>
          <w:szCs w:val="28"/>
        </w:rPr>
        <w:t xml:space="preserve">start </w:t>
      </w:r>
      <w:r w:rsidRPr="004B76A1">
        <w:rPr>
          <w:rFonts w:asciiTheme="minorHAnsi" w:hAnsiTheme="minorHAnsi"/>
          <w:sz w:val="28"/>
          <w:szCs w:val="28"/>
        </w:rPr>
        <w:t>focus</w:t>
      </w:r>
      <w:r w:rsidR="004F7E79" w:rsidRPr="004B76A1">
        <w:rPr>
          <w:rFonts w:asciiTheme="minorHAnsi" w:hAnsiTheme="minorHAnsi"/>
          <w:sz w:val="28"/>
          <w:szCs w:val="28"/>
        </w:rPr>
        <w:t xml:space="preserve">ing </w:t>
      </w:r>
      <w:r w:rsidRPr="004B76A1">
        <w:rPr>
          <w:rFonts w:asciiTheme="minorHAnsi" w:hAnsiTheme="minorHAnsi"/>
          <w:sz w:val="28"/>
          <w:szCs w:val="28"/>
        </w:rPr>
        <w:t xml:space="preserve">on </w:t>
      </w:r>
      <w:r w:rsidR="004F7E79" w:rsidRPr="004B76A1">
        <w:rPr>
          <w:rFonts w:asciiTheme="minorHAnsi" w:hAnsiTheme="minorHAnsi"/>
          <w:sz w:val="28"/>
          <w:szCs w:val="28"/>
        </w:rPr>
        <w:t xml:space="preserve">the behaviour of </w:t>
      </w:r>
      <w:r w:rsidRPr="004B76A1">
        <w:rPr>
          <w:rFonts w:asciiTheme="minorHAnsi" w:hAnsiTheme="minorHAnsi"/>
          <w:sz w:val="28"/>
          <w:szCs w:val="28"/>
        </w:rPr>
        <w:t>other divers. You will learn how to recognise and help prevent diving accidents before they occur, and how to respond effectively i</w:t>
      </w:r>
      <w:r w:rsidR="00FE170E" w:rsidRPr="004B76A1">
        <w:rPr>
          <w:rFonts w:asciiTheme="minorHAnsi" w:hAnsiTheme="minorHAnsi"/>
          <w:sz w:val="28"/>
          <w:szCs w:val="28"/>
        </w:rPr>
        <w:t>n the event of an accident</w:t>
      </w:r>
      <w:r w:rsidRPr="004B76A1">
        <w:rPr>
          <w:rFonts w:asciiTheme="minorHAnsi" w:hAnsiTheme="minorHAnsi"/>
          <w:sz w:val="28"/>
          <w:szCs w:val="28"/>
        </w:rPr>
        <w:t>.</w:t>
      </w:r>
    </w:p>
    <w:p w:rsidR="00FE170E" w:rsidRPr="004B76A1" w:rsidRDefault="00FE170E" w:rsidP="0090309F">
      <w:pPr>
        <w:jc w:val="both"/>
        <w:rPr>
          <w:rFonts w:asciiTheme="minorHAnsi" w:hAnsiTheme="minorHAnsi"/>
          <w:sz w:val="28"/>
          <w:szCs w:val="28"/>
        </w:rPr>
      </w:pPr>
    </w:p>
    <w:p w:rsidR="000F6726" w:rsidRPr="004B76A1" w:rsidRDefault="00FE170E" w:rsidP="0090309F">
      <w:pPr>
        <w:jc w:val="both"/>
        <w:rPr>
          <w:rFonts w:asciiTheme="minorHAnsi" w:hAnsiTheme="minorHAnsi"/>
          <w:sz w:val="28"/>
          <w:szCs w:val="28"/>
        </w:rPr>
      </w:pPr>
      <w:r w:rsidRPr="004B76A1">
        <w:rPr>
          <w:rFonts w:asciiTheme="minorHAnsi" w:hAnsiTheme="minorHAnsi"/>
          <w:sz w:val="28"/>
          <w:szCs w:val="28"/>
        </w:rPr>
        <w:t xml:space="preserve">The course emphasises </w:t>
      </w:r>
      <w:r w:rsidR="000F6726" w:rsidRPr="004B76A1">
        <w:rPr>
          <w:rFonts w:asciiTheme="minorHAnsi" w:hAnsiTheme="minorHAnsi"/>
          <w:sz w:val="28"/>
          <w:szCs w:val="28"/>
        </w:rPr>
        <w:t xml:space="preserve">flexibility and adaptation of the diver to personal and environmental conditions. You will </w:t>
      </w:r>
      <w:r w:rsidR="00F942C1" w:rsidRPr="004B76A1">
        <w:rPr>
          <w:rFonts w:asciiTheme="minorHAnsi" w:hAnsiTheme="minorHAnsi"/>
          <w:sz w:val="28"/>
          <w:szCs w:val="28"/>
        </w:rPr>
        <w:t xml:space="preserve">learn self-rescue skills and </w:t>
      </w:r>
      <w:r w:rsidR="000F6726" w:rsidRPr="004B76A1">
        <w:rPr>
          <w:rFonts w:asciiTheme="minorHAnsi" w:hAnsiTheme="minorHAnsi"/>
          <w:sz w:val="28"/>
          <w:szCs w:val="28"/>
        </w:rPr>
        <w:t xml:space="preserve">hone your observation skills to help you to recognise and prevent potential accidents. </w:t>
      </w:r>
    </w:p>
    <w:p w:rsidR="000F6726" w:rsidRPr="004B76A1" w:rsidRDefault="000F6726" w:rsidP="0090309F">
      <w:pPr>
        <w:jc w:val="both"/>
        <w:rPr>
          <w:rFonts w:asciiTheme="minorHAnsi" w:hAnsiTheme="minorHAnsi"/>
          <w:sz w:val="28"/>
          <w:szCs w:val="28"/>
        </w:rPr>
      </w:pPr>
    </w:p>
    <w:p w:rsidR="000F6726" w:rsidRPr="004B76A1" w:rsidRDefault="005B4B03" w:rsidP="0090309F">
      <w:pPr>
        <w:jc w:val="both"/>
        <w:rPr>
          <w:rFonts w:asciiTheme="minorHAnsi" w:hAnsiTheme="minorHAnsi"/>
          <w:sz w:val="28"/>
          <w:szCs w:val="28"/>
        </w:rPr>
      </w:pPr>
      <w:r w:rsidRPr="004B76A1">
        <w:rPr>
          <w:rFonts w:asciiTheme="minorHAnsi" w:hAnsiTheme="minorHAnsi"/>
          <w:sz w:val="28"/>
          <w:szCs w:val="28"/>
        </w:rPr>
        <w:t>Optional special</w:t>
      </w:r>
      <w:r w:rsidR="000F6726" w:rsidRPr="004B76A1">
        <w:rPr>
          <w:rFonts w:asciiTheme="minorHAnsi" w:hAnsiTheme="minorHAnsi"/>
          <w:sz w:val="28"/>
          <w:szCs w:val="28"/>
        </w:rPr>
        <w:t xml:space="preserve"> training by </w:t>
      </w:r>
      <w:r w:rsidRPr="004B76A1">
        <w:rPr>
          <w:rFonts w:asciiTheme="minorHAnsi" w:hAnsiTheme="minorHAnsi"/>
          <w:sz w:val="28"/>
          <w:szCs w:val="28"/>
        </w:rPr>
        <w:t>Surrey Dive Centre</w:t>
      </w:r>
      <w:r w:rsidR="000F6726" w:rsidRPr="004B76A1">
        <w:rPr>
          <w:rFonts w:asciiTheme="minorHAnsi" w:hAnsiTheme="minorHAnsi"/>
          <w:sz w:val="28"/>
          <w:szCs w:val="28"/>
        </w:rPr>
        <w:t>: We do not just teach you the basic skills required but will als</w:t>
      </w:r>
      <w:r w:rsidR="002D121C" w:rsidRPr="004B76A1">
        <w:rPr>
          <w:rFonts w:asciiTheme="minorHAnsi" w:hAnsiTheme="minorHAnsi"/>
          <w:sz w:val="28"/>
          <w:szCs w:val="28"/>
        </w:rPr>
        <w:t xml:space="preserve">o </w:t>
      </w:r>
      <w:r w:rsidRPr="004B76A1">
        <w:rPr>
          <w:rFonts w:asciiTheme="minorHAnsi" w:hAnsiTheme="minorHAnsi"/>
          <w:sz w:val="28"/>
          <w:szCs w:val="28"/>
        </w:rPr>
        <w:t xml:space="preserve">like to </w:t>
      </w:r>
      <w:r w:rsidR="002D121C" w:rsidRPr="004B76A1">
        <w:rPr>
          <w:rFonts w:asciiTheme="minorHAnsi" w:hAnsiTheme="minorHAnsi"/>
          <w:sz w:val="28"/>
          <w:szCs w:val="28"/>
        </w:rPr>
        <w:t>involve you in helping us</w:t>
      </w:r>
      <w:r w:rsidR="000F6726" w:rsidRPr="004B76A1">
        <w:rPr>
          <w:rFonts w:asciiTheme="minorHAnsi" w:hAnsiTheme="minorHAnsi"/>
          <w:sz w:val="28"/>
          <w:szCs w:val="28"/>
        </w:rPr>
        <w:t xml:space="preserve"> during</w:t>
      </w:r>
      <w:r w:rsidR="002D121C" w:rsidRPr="004B76A1">
        <w:rPr>
          <w:rFonts w:asciiTheme="minorHAnsi" w:hAnsiTheme="minorHAnsi"/>
          <w:sz w:val="28"/>
          <w:szCs w:val="28"/>
        </w:rPr>
        <w:t xml:space="preserve"> the </w:t>
      </w:r>
      <w:r w:rsidR="000F6726" w:rsidRPr="004B76A1">
        <w:rPr>
          <w:rFonts w:asciiTheme="minorHAnsi" w:hAnsiTheme="minorHAnsi"/>
          <w:sz w:val="28"/>
          <w:szCs w:val="28"/>
        </w:rPr>
        <w:t xml:space="preserve">training of new divers. This gives you the opportunity to see first hand the problems and </w:t>
      </w:r>
      <w:r w:rsidR="004F7E79" w:rsidRPr="004B76A1">
        <w:rPr>
          <w:rFonts w:asciiTheme="minorHAnsi" w:hAnsiTheme="minorHAnsi"/>
          <w:sz w:val="28"/>
          <w:szCs w:val="28"/>
        </w:rPr>
        <w:t>psychological</w:t>
      </w:r>
      <w:r w:rsidR="000F6726" w:rsidRPr="004B76A1">
        <w:rPr>
          <w:rFonts w:asciiTheme="minorHAnsi" w:hAnsiTheme="minorHAnsi"/>
          <w:sz w:val="28"/>
          <w:szCs w:val="28"/>
        </w:rPr>
        <w:t xml:space="preserve"> behaviour</w:t>
      </w:r>
      <w:r w:rsidR="0090309F" w:rsidRPr="004B76A1">
        <w:rPr>
          <w:rFonts w:asciiTheme="minorHAnsi" w:hAnsiTheme="minorHAnsi"/>
          <w:sz w:val="28"/>
          <w:szCs w:val="28"/>
        </w:rPr>
        <w:t xml:space="preserve"> of inexperienced</w:t>
      </w:r>
      <w:r w:rsidR="000F6726" w:rsidRPr="004B76A1">
        <w:rPr>
          <w:rFonts w:asciiTheme="minorHAnsi" w:hAnsiTheme="minorHAnsi"/>
          <w:sz w:val="28"/>
          <w:szCs w:val="28"/>
        </w:rPr>
        <w:t xml:space="preserve"> and novice</w:t>
      </w:r>
      <w:r w:rsidR="005E6EAD" w:rsidRPr="004B76A1">
        <w:rPr>
          <w:rFonts w:asciiTheme="minorHAnsi" w:hAnsiTheme="minorHAnsi"/>
          <w:sz w:val="28"/>
          <w:szCs w:val="28"/>
        </w:rPr>
        <w:t xml:space="preserve"> divers</w:t>
      </w:r>
      <w:r w:rsidR="000F6726" w:rsidRPr="004B76A1">
        <w:rPr>
          <w:rFonts w:asciiTheme="minorHAnsi" w:hAnsiTheme="minorHAnsi"/>
          <w:sz w:val="28"/>
          <w:szCs w:val="28"/>
        </w:rPr>
        <w:t>. This practical experience will be of great value to you in the future.</w:t>
      </w:r>
    </w:p>
    <w:p w:rsidR="004D4639" w:rsidRPr="004B76A1" w:rsidRDefault="004D4639" w:rsidP="0090309F">
      <w:pPr>
        <w:jc w:val="both"/>
        <w:rPr>
          <w:rFonts w:asciiTheme="minorHAnsi" w:hAnsiTheme="minorHAnsi"/>
          <w:sz w:val="28"/>
          <w:szCs w:val="28"/>
        </w:rPr>
      </w:pPr>
    </w:p>
    <w:p w:rsidR="004D4639" w:rsidRDefault="00B528BB" w:rsidP="009A358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Rescue Diver </w:t>
      </w:r>
      <w:r w:rsidR="009A3581">
        <w:rPr>
          <w:rFonts w:asciiTheme="minorHAnsi" w:hAnsiTheme="minorHAnsi"/>
          <w:b/>
        </w:rPr>
        <w:t>Price £</w:t>
      </w:r>
      <w:r w:rsidR="00A111A9">
        <w:rPr>
          <w:rFonts w:asciiTheme="minorHAnsi" w:hAnsiTheme="minorHAnsi"/>
          <w:b/>
        </w:rPr>
        <w:t>350</w:t>
      </w:r>
    </w:p>
    <w:p w:rsidR="00B528BB" w:rsidRPr="009A3581" w:rsidRDefault="00B528BB" w:rsidP="009A358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Rescue + EFR £</w:t>
      </w:r>
      <w:r w:rsidR="00A111A9">
        <w:rPr>
          <w:rFonts w:asciiTheme="minorHAnsi" w:hAnsiTheme="minorHAnsi"/>
          <w:b/>
        </w:rPr>
        <w:t>450</w:t>
      </w:r>
    </w:p>
    <w:p w:rsidR="009A3581" w:rsidRDefault="009A3581" w:rsidP="0090309F">
      <w:pPr>
        <w:jc w:val="both"/>
        <w:rPr>
          <w:rFonts w:asciiTheme="minorHAnsi" w:hAnsiTheme="minorHAnsi"/>
          <w:sz w:val="28"/>
          <w:szCs w:val="28"/>
        </w:rPr>
      </w:pPr>
    </w:p>
    <w:p w:rsidR="009A3581" w:rsidRDefault="009A3581" w:rsidP="0090309F">
      <w:pPr>
        <w:jc w:val="both"/>
        <w:rPr>
          <w:rFonts w:asciiTheme="minorHAnsi" w:hAnsiTheme="minorHAnsi"/>
          <w:sz w:val="28"/>
          <w:szCs w:val="28"/>
        </w:rPr>
      </w:pPr>
    </w:p>
    <w:p w:rsidR="009A3581" w:rsidRDefault="009A3581" w:rsidP="0090309F">
      <w:pPr>
        <w:jc w:val="both"/>
        <w:rPr>
          <w:rFonts w:asciiTheme="minorHAnsi" w:hAnsiTheme="minorHAnsi"/>
          <w:sz w:val="28"/>
          <w:szCs w:val="28"/>
        </w:rPr>
      </w:pPr>
    </w:p>
    <w:p w:rsidR="009A3581" w:rsidRDefault="009A3581" w:rsidP="0090309F">
      <w:pPr>
        <w:jc w:val="both"/>
        <w:rPr>
          <w:rFonts w:asciiTheme="minorHAnsi" w:hAnsiTheme="minorHAnsi"/>
          <w:sz w:val="28"/>
          <w:szCs w:val="28"/>
        </w:rPr>
      </w:pPr>
    </w:p>
    <w:p w:rsidR="009A3581" w:rsidRPr="004B76A1" w:rsidRDefault="009A3581" w:rsidP="0090309F">
      <w:pPr>
        <w:jc w:val="both"/>
        <w:rPr>
          <w:rFonts w:asciiTheme="minorHAnsi" w:hAnsiTheme="minorHAnsi"/>
          <w:sz w:val="28"/>
          <w:szCs w:val="28"/>
        </w:rPr>
      </w:pPr>
    </w:p>
    <w:p w:rsidR="000F6726" w:rsidRPr="0087759A" w:rsidRDefault="00FC5B62" w:rsidP="000F6726">
      <w:pPr>
        <w:jc w:val="center"/>
        <w:rPr>
          <w:rFonts w:asciiTheme="minorHAnsi" w:hAnsiTheme="minorHAnsi"/>
          <w:b/>
          <w:shadow/>
          <w:sz w:val="36"/>
          <w:szCs w:val="36"/>
        </w:rPr>
      </w:pPr>
      <w:r w:rsidRPr="0087759A">
        <w:rPr>
          <w:rFonts w:asciiTheme="minorHAnsi" w:hAnsiTheme="minorHAnsi"/>
          <w:b/>
          <w:shadow/>
          <w:sz w:val="36"/>
          <w:szCs w:val="36"/>
        </w:rPr>
        <w:t>Rescue divers are</w:t>
      </w:r>
      <w:r w:rsidR="000F6726" w:rsidRPr="0087759A">
        <w:rPr>
          <w:rFonts w:asciiTheme="minorHAnsi" w:hAnsiTheme="minorHAnsi"/>
          <w:b/>
          <w:shadow/>
          <w:sz w:val="36"/>
          <w:szCs w:val="36"/>
        </w:rPr>
        <w:t xml:space="preserve"> valuable assets on any dive!</w:t>
      </w:r>
    </w:p>
    <w:p w:rsidR="00D40803" w:rsidRPr="004B76A1" w:rsidRDefault="00D40803">
      <w:pPr>
        <w:rPr>
          <w:rFonts w:asciiTheme="minorHAnsi" w:hAnsiTheme="minorHAnsi"/>
          <w:b/>
          <w:sz w:val="46"/>
          <w:szCs w:val="46"/>
          <w:u w:val="single"/>
        </w:rPr>
      </w:pPr>
      <w:bookmarkStart w:id="0" w:name="_GoBack"/>
      <w:bookmarkEnd w:id="0"/>
    </w:p>
    <w:sectPr w:rsidR="00D40803" w:rsidRPr="004B76A1" w:rsidSect="00CE7F2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D6E" w:rsidRDefault="003F0D6E">
      <w:r>
        <w:separator/>
      </w:r>
    </w:p>
  </w:endnote>
  <w:endnote w:type="continuationSeparator" w:id="0">
    <w:p w:rsidR="003F0D6E" w:rsidRDefault="003F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66D" w:rsidRPr="001D07F5" w:rsidRDefault="00022408" w:rsidP="001D07F5">
    <w:pPr>
      <w:jc w:val="center"/>
      <w:rPr>
        <w:rFonts w:ascii="Comic Sans MS" w:hAnsi="Comic Sans MS"/>
        <w:b/>
        <w:color w:val="0000FF"/>
        <w:sz w:val="10"/>
        <w:szCs w:val="10"/>
      </w:rPr>
    </w:pPr>
    <w:r>
      <w:rPr>
        <w:rFonts w:ascii="Comic Sans MS" w:hAnsi="Comic Sans MS"/>
        <w:b/>
        <w:noProof/>
        <w:color w:val="0000FF"/>
        <w:sz w:val="32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-52.6pt;margin-top:4.05pt;width:520.5pt;height:1.5pt;flip:y;z-index:251658240;mso-position-horizontal-relative:margin" o:connectortype="straight" strokecolor="#a5a5a5 [2092]">
          <w10:wrap anchorx="margin"/>
        </v:shape>
      </w:pict>
    </w:r>
  </w:p>
  <w:p w:rsidR="0092466D" w:rsidRPr="00F47EB9" w:rsidRDefault="0092466D" w:rsidP="001D07F5">
    <w:pPr>
      <w:jc w:val="center"/>
      <w:rPr>
        <w:rFonts w:ascii="Comic Sans MS" w:hAnsi="Comic Sans MS"/>
        <w:b/>
        <w:color w:val="0000FF"/>
        <w:sz w:val="32"/>
        <w:szCs w:val="32"/>
      </w:rPr>
    </w:pPr>
    <w:r w:rsidRPr="00F47EB9">
      <w:rPr>
        <w:rFonts w:ascii="Comic Sans MS" w:hAnsi="Comic Sans MS"/>
        <w:b/>
        <w:color w:val="0000FF"/>
        <w:sz w:val="32"/>
        <w:szCs w:val="32"/>
      </w:rPr>
      <w:t>Surrey Dive Centre</w:t>
    </w:r>
    <w:r>
      <w:rPr>
        <w:rFonts w:ascii="Comic Sans MS" w:hAnsi="Comic Sans MS"/>
        <w:b/>
        <w:color w:val="0000FF"/>
        <w:sz w:val="32"/>
        <w:szCs w:val="32"/>
      </w:rPr>
      <w:t xml:space="preserve"> - Have Fun, Dive with Friends</w:t>
    </w:r>
  </w:p>
  <w:p w:rsidR="0092466D" w:rsidRPr="001D07F5" w:rsidRDefault="0092466D" w:rsidP="00D32E74">
    <w:pPr>
      <w:jc w:val="center"/>
      <w:rPr>
        <w:rFonts w:ascii="Comic Sans MS" w:hAnsi="Comic Sans MS"/>
        <w:b/>
        <w:color w:val="0000FF"/>
        <w:sz w:val="28"/>
        <w:szCs w:val="28"/>
      </w:rPr>
    </w:pPr>
    <w:r>
      <w:rPr>
        <w:rFonts w:ascii="Comic Sans MS" w:hAnsi="Comic Sans MS"/>
        <w:b/>
        <w:color w:val="0000FF"/>
        <w:sz w:val="28"/>
        <w:szCs w:val="28"/>
      </w:rPr>
      <w:t>Call or Email us for C</w:t>
    </w:r>
    <w:r w:rsidRPr="001D07F5">
      <w:rPr>
        <w:rFonts w:ascii="Comic Sans MS" w:hAnsi="Comic Sans MS"/>
        <w:b/>
        <w:color w:val="0000FF"/>
        <w:sz w:val="28"/>
        <w:szCs w:val="28"/>
      </w:rPr>
      <w:t>urrent Pricing and Course Dates</w:t>
    </w:r>
  </w:p>
  <w:p w:rsidR="0092466D" w:rsidRPr="00F47EB9" w:rsidRDefault="00022408" w:rsidP="001D07F5">
    <w:pPr>
      <w:jc w:val="center"/>
      <w:rPr>
        <w:rFonts w:ascii="Comic Sans MS" w:hAnsi="Comic Sans MS"/>
        <w:b/>
        <w:color w:val="0000FF"/>
        <w:sz w:val="28"/>
        <w:szCs w:val="28"/>
      </w:rPr>
    </w:pPr>
    <w:hyperlink r:id="rId1" w:history="1">
      <w:r w:rsidR="0092466D" w:rsidRPr="00F47EB9">
        <w:rPr>
          <w:rStyle w:val="Hyperlink"/>
          <w:rFonts w:ascii="Comic Sans MS" w:hAnsi="Comic Sans MS"/>
          <w:b/>
          <w:sz w:val="28"/>
          <w:szCs w:val="28"/>
        </w:rPr>
        <w:t>info@surreydivecentre.co.uk</w:t>
      </w:r>
    </w:hyperlink>
  </w:p>
  <w:p w:rsidR="0092466D" w:rsidRPr="001D07F5" w:rsidRDefault="0092466D" w:rsidP="001D07F5">
    <w:pPr>
      <w:jc w:val="center"/>
      <w:rPr>
        <w:rFonts w:ascii="Comic Sans MS" w:hAnsi="Comic Sans MS"/>
        <w:b/>
        <w:color w:val="0000FF"/>
        <w:sz w:val="28"/>
        <w:szCs w:val="28"/>
      </w:rPr>
    </w:pPr>
    <w:r w:rsidRPr="00F47EB9">
      <w:rPr>
        <w:rFonts w:ascii="Comic Sans MS" w:hAnsi="Comic Sans MS"/>
        <w:b/>
        <w:color w:val="0000FF"/>
        <w:sz w:val="28"/>
        <w:szCs w:val="28"/>
      </w:rPr>
      <w:t>01483-225699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D6E" w:rsidRDefault="003F0D6E">
      <w:r>
        <w:separator/>
      </w:r>
    </w:p>
  </w:footnote>
  <w:footnote w:type="continuationSeparator" w:id="0">
    <w:p w:rsidR="003F0D6E" w:rsidRDefault="003F0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66D" w:rsidRPr="00CE7F21" w:rsidRDefault="0092466D" w:rsidP="00CE7F21">
    <w:pPr>
      <w:pStyle w:val="Header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4905375</wp:posOffset>
          </wp:positionH>
          <wp:positionV relativeFrom="paragraph">
            <wp:posOffset>-240030</wp:posOffset>
          </wp:positionV>
          <wp:extent cx="1407160" cy="1276350"/>
          <wp:effectExtent l="19050" t="0" r="2540" b="0"/>
          <wp:wrapNone/>
          <wp:docPr id="4" name="Picture 3" descr="SDC Logo1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C Logo1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160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7F21">
      <w:rPr>
        <w:noProof/>
        <w:sz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-733425</wp:posOffset>
          </wp:positionH>
          <wp:positionV relativeFrom="margin">
            <wp:posOffset>-619125</wp:posOffset>
          </wp:positionV>
          <wp:extent cx="932180" cy="1276350"/>
          <wp:effectExtent l="19050" t="0" r="1270" b="0"/>
          <wp:wrapNone/>
          <wp:docPr id="3" name="Picture 2" descr="PAD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218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2466D" w:rsidRPr="00CE7F21" w:rsidRDefault="0092466D">
    <w:pPr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1AEE"/>
    <w:multiLevelType w:val="hybridMultilevel"/>
    <w:tmpl w:val="9E20DC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1F9E"/>
    <w:multiLevelType w:val="hybridMultilevel"/>
    <w:tmpl w:val="8966B2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429A7"/>
    <w:multiLevelType w:val="hybridMultilevel"/>
    <w:tmpl w:val="3872FF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033B"/>
    <w:multiLevelType w:val="hybridMultilevel"/>
    <w:tmpl w:val="1EF4BA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F4523"/>
    <w:multiLevelType w:val="hybridMultilevel"/>
    <w:tmpl w:val="A1AE06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C4AF9"/>
    <w:multiLevelType w:val="hybridMultilevel"/>
    <w:tmpl w:val="FDC048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5024D"/>
    <w:multiLevelType w:val="hybridMultilevel"/>
    <w:tmpl w:val="FC34F7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F725C"/>
    <w:multiLevelType w:val="hybridMultilevel"/>
    <w:tmpl w:val="E71CA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05398D"/>
    <w:multiLevelType w:val="hybridMultilevel"/>
    <w:tmpl w:val="0BC24B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555A3"/>
    <w:multiLevelType w:val="hybridMultilevel"/>
    <w:tmpl w:val="473C2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F32F7"/>
    <w:multiLevelType w:val="hybridMultilevel"/>
    <w:tmpl w:val="B04CF4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D68C9"/>
    <w:multiLevelType w:val="hybridMultilevel"/>
    <w:tmpl w:val="FB407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D6717"/>
    <w:multiLevelType w:val="hybridMultilevel"/>
    <w:tmpl w:val="5FE2F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24CEF"/>
    <w:multiLevelType w:val="hybridMultilevel"/>
    <w:tmpl w:val="86C81A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8E0520"/>
    <w:multiLevelType w:val="hybridMultilevel"/>
    <w:tmpl w:val="9F4CC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54349"/>
    <w:multiLevelType w:val="hybridMultilevel"/>
    <w:tmpl w:val="3FC28B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4"/>
  </w:num>
  <w:num w:numId="9">
    <w:abstractNumId w:val="9"/>
  </w:num>
  <w:num w:numId="10">
    <w:abstractNumId w:val="10"/>
  </w:num>
  <w:num w:numId="11">
    <w:abstractNumId w:val="8"/>
  </w:num>
  <w:num w:numId="12">
    <w:abstractNumId w:val="15"/>
  </w:num>
  <w:num w:numId="13">
    <w:abstractNumId w:val="6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 fillcolor="white">
      <v:fill color="white"/>
      <o:colormenu v:ext="edit" strokecolor="none [2092]"/>
    </o:shapedefaults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65F"/>
    <w:rsid w:val="00022408"/>
    <w:rsid w:val="00031629"/>
    <w:rsid w:val="00031BAC"/>
    <w:rsid w:val="00032D6C"/>
    <w:rsid w:val="00033014"/>
    <w:rsid w:val="00037C31"/>
    <w:rsid w:val="000426A5"/>
    <w:rsid w:val="00043310"/>
    <w:rsid w:val="0006472F"/>
    <w:rsid w:val="00073E4F"/>
    <w:rsid w:val="0008763E"/>
    <w:rsid w:val="000A089B"/>
    <w:rsid w:val="000A3B97"/>
    <w:rsid w:val="000B15BB"/>
    <w:rsid w:val="000B3336"/>
    <w:rsid w:val="000C0854"/>
    <w:rsid w:val="000E08E3"/>
    <w:rsid w:val="000E70CA"/>
    <w:rsid w:val="000F48A9"/>
    <w:rsid w:val="000F6726"/>
    <w:rsid w:val="000F792C"/>
    <w:rsid w:val="00123BEA"/>
    <w:rsid w:val="00137B29"/>
    <w:rsid w:val="0014280F"/>
    <w:rsid w:val="00160464"/>
    <w:rsid w:val="001713B9"/>
    <w:rsid w:val="001749C7"/>
    <w:rsid w:val="00191822"/>
    <w:rsid w:val="001D07F5"/>
    <w:rsid w:val="001D5229"/>
    <w:rsid w:val="001D62A6"/>
    <w:rsid w:val="00200208"/>
    <w:rsid w:val="00200A2B"/>
    <w:rsid w:val="00211698"/>
    <w:rsid w:val="00211747"/>
    <w:rsid w:val="00212CB4"/>
    <w:rsid w:val="00213C24"/>
    <w:rsid w:val="00221446"/>
    <w:rsid w:val="002268FE"/>
    <w:rsid w:val="00261593"/>
    <w:rsid w:val="0026576C"/>
    <w:rsid w:val="0027188A"/>
    <w:rsid w:val="002C3DBB"/>
    <w:rsid w:val="002C7B43"/>
    <w:rsid w:val="002D001B"/>
    <w:rsid w:val="002D121C"/>
    <w:rsid w:val="002D2903"/>
    <w:rsid w:val="002D39AA"/>
    <w:rsid w:val="002D6A2D"/>
    <w:rsid w:val="002E76D7"/>
    <w:rsid w:val="002E79FF"/>
    <w:rsid w:val="002F0E2F"/>
    <w:rsid w:val="003064CD"/>
    <w:rsid w:val="00310E5D"/>
    <w:rsid w:val="00322BF2"/>
    <w:rsid w:val="00326885"/>
    <w:rsid w:val="00331B46"/>
    <w:rsid w:val="003564CF"/>
    <w:rsid w:val="003651CA"/>
    <w:rsid w:val="00370F61"/>
    <w:rsid w:val="00375405"/>
    <w:rsid w:val="00381A50"/>
    <w:rsid w:val="00391B39"/>
    <w:rsid w:val="00393893"/>
    <w:rsid w:val="003B21BD"/>
    <w:rsid w:val="003D33EB"/>
    <w:rsid w:val="003D581E"/>
    <w:rsid w:val="003D5921"/>
    <w:rsid w:val="003D6E95"/>
    <w:rsid w:val="003E3D53"/>
    <w:rsid w:val="003F0282"/>
    <w:rsid w:val="003F0D6E"/>
    <w:rsid w:val="003F117C"/>
    <w:rsid w:val="003F2F39"/>
    <w:rsid w:val="004035A6"/>
    <w:rsid w:val="00413E92"/>
    <w:rsid w:val="00414CD2"/>
    <w:rsid w:val="004473BA"/>
    <w:rsid w:val="00450C3B"/>
    <w:rsid w:val="00456AFA"/>
    <w:rsid w:val="00457510"/>
    <w:rsid w:val="00457D8E"/>
    <w:rsid w:val="004673F9"/>
    <w:rsid w:val="00473D7B"/>
    <w:rsid w:val="0049607D"/>
    <w:rsid w:val="004B76A1"/>
    <w:rsid w:val="004D3A42"/>
    <w:rsid w:val="004D4639"/>
    <w:rsid w:val="004D747D"/>
    <w:rsid w:val="004F43CD"/>
    <w:rsid w:val="004F6418"/>
    <w:rsid w:val="004F7E79"/>
    <w:rsid w:val="00501F00"/>
    <w:rsid w:val="00503319"/>
    <w:rsid w:val="00510421"/>
    <w:rsid w:val="00526AE0"/>
    <w:rsid w:val="005312C6"/>
    <w:rsid w:val="005434D8"/>
    <w:rsid w:val="005440EF"/>
    <w:rsid w:val="00544D3A"/>
    <w:rsid w:val="00556CFA"/>
    <w:rsid w:val="00557DE2"/>
    <w:rsid w:val="005602D8"/>
    <w:rsid w:val="00566B05"/>
    <w:rsid w:val="00581049"/>
    <w:rsid w:val="00592E8C"/>
    <w:rsid w:val="00593215"/>
    <w:rsid w:val="005A2F39"/>
    <w:rsid w:val="005B3EDA"/>
    <w:rsid w:val="005B4B03"/>
    <w:rsid w:val="005D29DF"/>
    <w:rsid w:val="005E6EAD"/>
    <w:rsid w:val="005E7B01"/>
    <w:rsid w:val="005F3038"/>
    <w:rsid w:val="005F3432"/>
    <w:rsid w:val="005F39AF"/>
    <w:rsid w:val="005F3A33"/>
    <w:rsid w:val="005F7300"/>
    <w:rsid w:val="00601AE7"/>
    <w:rsid w:val="0060342F"/>
    <w:rsid w:val="00611313"/>
    <w:rsid w:val="00616D99"/>
    <w:rsid w:val="00621DBE"/>
    <w:rsid w:val="00627DE1"/>
    <w:rsid w:val="006351A7"/>
    <w:rsid w:val="00641B8E"/>
    <w:rsid w:val="00656AE3"/>
    <w:rsid w:val="00664243"/>
    <w:rsid w:val="006645B7"/>
    <w:rsid w:val="00664BB1"/>
    <w:rsid w:val="00680563"/>
    <w:rsid w:val="006911FC"/>
    <w:rsid w:val="006A0AFF"/>
    <w:rsid w:val="006A4119"/>
    <w:rsid w:val="006A4877"/>
    <w:rsid w:val="006A6E24"/>
    <w:rsid w:val="006B08B1"/>
    <w:rsid w:val="006B3289"/>
    <w:rsid w:val="006D0759"/>
    <w:rsid w:val="006D1558"/>
    <w:rsid w:val="006E063A"/>
    <w:rsid w:val="006E1EB8"/>
    <w:rsid w:val="006E2EA5"/>
    <w:rsid w:val="006F7DAB"/>
    <w:rsid w:val="007006E1"/>
    <w:rsid w:val="0070651E"/>
    <w:rsid w:val="00710771"/>
    <w:rsid w:val="007145FC"/>
    <w:rsid w:val="00732C5E"/>
    <w:rsid w:val="00734A57"/>
    <w:rsid w:val="00734D0A"/>
    <w:rsid w:val="00743370"/>
    <w:rsid w:val="007479F8"/>
    <w:rsid w:val="007528DD"/>
    <w:rsid w:val="00752EAF"/>
    <w:rsid w:val="00754BF7"/>
    <w:rsid w:val="0075795B"/>
    <w:rsid w:val="00775EE3"/>
    <w:rsid w:val="00794346"/>
    <w:rsid w:val="00796784"/>
    <w:rsid w:val="007A0C05"/>
    <w:rsid w:val="007A3125"/>
    <w:rsid w:val="007A4023"/>
    <w:rsid w:val="007B1263"/>
    <w:rsid w:val="007C1337"/>
    <w:rsid w:val="007C30EC"/>
    <w:rsid w:val="007C755A"/>
    <w:rsid w:val="007D3510"/>
    <w:rsid w:val="007E37DB"/>
    <w:rsid w:val="007E4B83"/>
    <w:rsid w:val="007F3432"/>
    <w:rsid w:val="00803667"/>
    <w:rsid w:val="00813F70"/>
    <w:rsid w:val="0084205E"/>
    <w:rsid w:val="00842A61"/>
    <w:rsid w:val="008524D2"/>
    <w:rsid w:val="008676C6"/>
    <w:rsid w:val="0087759A"/>
    <w:rsid w:val="0088331F"/>
    <w:rsid w:val="00891F41"/>
    <w:rsid w:val="008B2939"/>
    <w:rsid w:val="008C136D"/>
    <w:rsid w:val="008D2288"/>
    <w:rsid w:val="008D46CB"/>
    <w:rsid w:val="008E49F7"/>
    <w:rsid w:val="008E4DC6"/>
    <w:rsid w:val="008E7ABE"/>
    <w:rsid w:val="0090309F"/>
    <w:rsid w:val="00906FE1"/>
    <w:rsid w:val="0091065D"/>
    <w:rsid w:val="00913C04"/>
    <w:rsid w:val="00914559"/>
    <w:rsid w:val="0092466D"/>
    <w:rsid w:val="0092775F"/>
    <w:rsid w:val="00930E48"/>
    <w:rsid w:val="00936A0D"/>
    <w:rsid w:val="00947127"/>
    <w:rsid w:val="009625D7"/>
    <w:rsid w:val="00965256"/>
    <w:rsid w:val="009729D3"/>
    <w:rsid w:val="009764FA"/>
    <w:rsid w:val="009804F2"/>
    <w:rsid w:val="009A0973"/>
    <w:rsid w:val="009A3581"/>
    <w:rsid w:val="009A3BCD"/>
    <w:rsid w:val="009A67FF"/>
    <w:rsid w:val="009B0CBC"/>
    <w:rsid w:val="009C009F"/>
    <w:rsid w:val="009C6265"/>
    <w:rsid w:val="009D68B8"/>
    <w:rsid w:val="009E2B04"/>
    <w:rsid w:val="009E5F9E"/>
    <w:rsid w:val="00A111A9"/>
    <w:rsid w:val="00A2518F"/>
    <w:rsid w:val="00A52F32"/>
    <w:rsid w:val="00A66CFD"/>
    <w:rsid w:val="00AA3E37"/>
    <w:rsid w:val="00AB3364"/>
    <w:rsid w:val="00AB4057"/>
    <w:rsid w:val="00AD7CD4"/>
    <w:rsid w:val="00AE0ABE"/>
    <w:rsid w:val="00B05209"/>
    <w:rsid w:val="00B05FC0"/>
    <w:rsid w:val="00B0676E"/>
    <w:rsid w:val="00B166DF"/>
    <w:rsid w:val="00B16CA0"/>
    <w:rsid w:val="00B22721"/>
    <w:rsid w:val="00B2452C"/>
    <w:rsid w:val="00B26C95"/>
    <w:rsid w:val="00B2756E"/>
    <w:rsid w:val="00B3612D"/>
    <w:rsid w:val="00B528BB"/>
    <w:rsid w:val="00B64D36"/>
    <w:rsid w:val="00B66553"/>
    <w:rsid w:val="00B67444"/>
    <w:rsid w:val="00B87041"/>
    <w:rsid w:val="00BB5D6D"/>
    <w:rsid w:val="00BB5E0A"/>
    <w:rsid w:val="00BD0D73"/>
    <w:rsid w:val="00BE0E34"/>
    <w:rsid w:val="00BE11C0"/>
    <w:rsid w:val="00BE2078"/>
    <w:rsid w:val="00BE6D80"/>
    <w:rsid w:val="00BF4694"/>
    <w:rsid w:val="00BF6469"/>
    <w:rsid w:val="00C30722"/>
    <w:rsid w:val="00C37CDA"/>
    <w:rsid w:val="00C40705"/>
    <w:rsid w:val="00C4265F"/>
    <w:rsid w:val="00C47F20"/>
    <w:rsid w:val="00C557DC"/>
    <w:rsid w:val="00C57583"/>
    <w:rsid w:val="00C64843"/>
    <w:rsid w:val="00C9086A"/>
    <w:rsid w:val="00CA5D50"/>
    <w:rsid w:val="00CB2AD8"/>
    <w:rsid w:val="00CB41EB"/>
    <w:rsid w:val="00CB507A"/>
    <w:rsid w:val="00CC08C5"/>
    <w:rsid w:val="00CC09B0"/>
    <w:rsid w:val="00CC142B"/>
    <w:rsid w:val="00CE6276"/>
    <w:rsid w:val="00CE7F21"/>
    <w:rsid w:val="00CF46EC"/>
    <w:rsid w:val="00CF77EC"/>
    <w:rsid w:val="00D047AD"/>
    <w:rsid w:val="00D32E74"/>
    <w:rsid w:val="00D36792"/>
    <w:rsid w:val="00D40803"/>
    <w:rsid w:val="00D44E40"/>
    <w:rsid w:val="00D6700B"/>
    <w:rsid w:val="00D81381"/>
    <w:rsid w:val="00D81BCA"/>
    <w:rsid w:val="00D93A6A"/>
    <w:rsid w:val="00DB1E34"/>
    <w:rsid w:val="00DB71E6"/>
    <w:rsid w:val="00DB7247"/>
    <w:rsid w:val="00DC0C80"/>
    <w:rsid w:val="00DD6C82"/>
    <w:rsid w:val="00DF60E7"/>
    <w:rsid w:val="00DF7B9A"/>
    <w:rsid w:val="00E01C4E"/>
    <w:rsid w:val="00E12C55"/>
    <w:rsid w:val="00E140E5"/>
    <w:rsid w:val="00E1519D"/>
    <w:rsid w:val="00E1761B"/>
    <w:rsid w:val="00E17EFF"/>
    <w:rsid w:val="00E26F24"/>
    <w:rsid w:val="00E325A1"/>
    <w:rsid w:val="00E521AE"/>
    <w:rsid w:val="00E55369"/>
    <w:rsid w:val="00E651AF"/>
    <w:rsid w:val="00E846EA"/>
    <w:rsid w:val="00EA6D0A"/>
    <w:rsid w:val="00ED3527"/>
    <w:rsid w:val="00ED4A1E"/>
    <w:rsid w:val="00EF6EE7"/>
    <w:rsid w:val="00F0384E"/>
    <w:rsid w:val="00F11882"/>
    <w:rsid w:val="00F13986"/>
    <w:rsid w:val="00F21216"/>
    <w:rsid w:val="00F23CDF"/>
    <w:rsid w:val="00F253CD"/>
    <w:rsid w:val="00F30C0F"/>
    <w:rsid w:val="00F33597"/>
    <w:rsid w:val="00F47EB9"/>
    <w:rsid w:val="00F50722"/>
    <w:rsid w:val="00F508BE"/>
    <w:rsid w:val="00F50C0A"/>
    <w:rsid w:val="00F550D2"/>
    <w:rsid w:val="00F608B9"/>
    <w:rsid w:val="00F7195E"/>
    <w:rsid w:val="00F72E49"/>
    <w:rsid w:val="00F942C1"/>
    <w:rsid w:val="00F961C0"/>
    <w:rsid w:val="00F96348"/>
    <w:rsid w:val="00FA440B"/>
    <w:rsid w:val="00FA4DD2"/>
    <w:rsid w:val="00FB0D61"/>
    <w:rsid w:val="00FC4392"/>
    <w:rsid w:val="00FC5B62"/>
    <w:rsid w:val="00FD5EED"/>
    <w:rsid w:val="00F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o:colormenu v:ext="edit" strokecolor="none [209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5:docId w15:val="{8F2B3F06-EBA0-449A-92D3-1B82370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8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30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309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1B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1E6"/>
    <w:pPr>
      <w:ind w:left="720"/>
    </w:pPr>
  </w:style>
  <w:style w:type="character" w:styleId="Hyperlink">
    <w:name w:val="Hyperlink"/>
    <w:basedOn w:val="DefaultParagraphFont"/>
    <w:uiPriority w:val="99"/>
    <w:unhideWhenUsed/>
    <w:rsid w:val="005434D8"/>
    <w:rPr>
      <w:color w:val="0000FF"/>
      <w:u w:val="single"/>
    </w:rPr>
  </w:style>
  <w:style w:type="table" w:styleId="TableGrid">
    <w:name w:val="Table Grid"/>
    <w:basedOn w:val="TableNormal"/>
    <w:uiPriority w:val="59"/>
    <w:rsid w:val="007B1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rreydivecentre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94B3D-4492-4ADB-BBFE-AD42D148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CHOOSE AQUARIUS DIVING LIMITED</vt:lpstr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CHOOSE AQUARIUS DIVING LIMITED</dc:title>
  <dc:creator>Sue</dc:creator>
  <cp:lastModifiedBy>Tech Area</cp:lastModifiedBy>
  <cp:revision>2</cp:revision>
  <cp:lastPrinted>2015-05-30T15:10:00Z</cp:lastPrinted>
  <dcterms:created xsi:type="dcterms:W3CDTF">2018-02-27T18:15:00Z</dcterms:created>
  <dcterms:modified xsi:type="dcterms:W3CDTF">2018-02-27T18:15:00Z</dcterms:modified>
</cp:coreProperties>
</file>